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5C1CD72C" w:rsidR="00FD5E15" w:rsidRPr="00921E91" w:rsidRDefault="00A7537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4870A5" w:rsidRPr="00921E91">
        <w:rPr>
          <w:rFonts w:ascii="Calibri Light" w:hAnsi="Calibri Light" w:cs="Calibri Light"/>
        </w:rPr>
        <w:t>/</w:t>
      </w:r>
      <w:r w:rsidR="00E25BD2" w:rsidRPr="00921E91">
        <w:rPr>
          <w:rFonts w:ascii="Calibri Light" w:hAnsi="Calibri Light" w:cs="Calibri Light"/>
        </w:rPr>
        <w:t>1</w:t>
      </w:r>
      <w:r w:rsidR="00D000B8">
        <w:rPr>
          <w:rFonts w:ascii="Calibri Light" w:hAnsi="Calibri Light" w:cs="Calibri Light"/>
        </w:rPr>
        <w:t>2</w:t>
      </w:r>
      <w:r w:rsidR="004870A5" w:rsidRPr="00921E91">
        <w:rPr>
          <w:rFonts w:ascii="Calibri Light" w:hAnsi="Calibri Light" w:cs="Calibri Light"/>
        </w:rPr>
        <w:t>/20</w:t>
      </w:r>
      <w:r>
        <w:rPr>
          <w:rFonts w:ascii="Calibri Light" w:hAnsi="Calibri Light" w:cs="Calibri Light"/>
        </w:rPr>
        <w:t>20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832920">
        <w:rPr>
          <w:rFonts w:ascii="Calibri Light" w:hAnsi="Calibri Light" w:cs="Calibri Light"/>
        </w:rPr>
        <w:t>2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 </w:t>
      </w:r>
      <w:r w:rsidR="003B75FE" w:rsidRPr="00921E91">
        <w:rPr>
          <w:rFonts w:ascii="Calibri Light" w:hAnsi="Calibri Light" w:cs="Calibri Light"/>
        </w:rPr>
        <w:t xml:space="preserve"> </w:t>
      </w:r>
      <w:r w:rsidR="007C1FD4" w:rsidRPr="00921E91">
        <w:rPr>
          <w:rFonts w:ascii="Calibri Light" w:hAnsi="Calibri Light" w:cs="Calibri Light"/>
        </w:rPr>
        <w:tab/>
        <w:t xml:space="preserve"> 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  <w:r w:rsidR="00D000B8">
        <w:rPr>
          <w:rFonts w:ascii="Calibri Light" w:hAnsi="Calibri Light" w:cs="Calibri Light"/>
        </w:rPr>
        <w:t>4</w:t>
      </w:r>
    </w:p>
    <w:p w14:paraId="57F3C593" w14:textId="43B27D63" w:rsidR="002E2CD4" w:rsidRPr="00921E91" w:rsidRDefault="002E2CD4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Nom et Prénom : …………………………………………………………………………</w:t>
      </w:r>
      <w:proofErr w:type="gramStart"/>
      <w:r w:rsidRPr="00921E91">
        <w:rPr>
          <w:rFonts w:ascii="Calibri Light" w:hAnsi="Calibri Light" w:cs="Calibri Light"/>
        </w:rPr>
        <w:t>…….</w:t>
      </w:r>
      <w:proofErr w:type="gramEnd"/>
      <w:r w:rsidRPr="00921E91">
        <w:rPr>
          <w:rFonts w:ascii="Calibri Light" w:hAnsi="Calibri Light" w:cs="Calibri Light"/>
        </w:rPr>
        <w:t>.</w:t>
      </w:r>
      <w:r w:rsidR="00921E91">
        <w:rPr>
          <w:rFonts w:ascii="Calibri Light" w:hAnsi="Calibri Light" w:cs="Calibri Light"/>
        </w:rPr>
        <w:t>…………………………………………………………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9C41C8" w14:paraId="6677B672" w14:textId="77777777" w:rsidTr="00AC7CB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314B4B" w14:textId="77777777" w:rsidR="009C41C8" w:rsidRPr="00F61F79" w:rsidRDefault="009C41C8" w:rsidP="00AC7CB4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2263A7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55A442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B405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0CEB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9C41C8" w14:paraId="7CCD69F8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F1D71" w14:textId="01F4802B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92C5B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C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1A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FF7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EF2B3C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744F5" w14:textId="01A69164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D512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E4F0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C86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A1EF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57CF3848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E70500" w14:textId="4E85A67D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CB79DA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B27E28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42A9DE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F9661E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97121B1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E2B644" w14:textId="74D3F1E9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E77520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293A69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56B0862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2D7868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0B5EEDB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DB43" w14:textId="17D8BB18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B758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9960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3C49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21C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216E72B0" w14:textId="77777777" w:rsidR="009C41C8" w:rsidRPr="00AC7CB4" w:rsidRDefault="009C41C8" w:rsidP="00AD01A7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02B9F858" w14:textId="757AFB03" w:rsidR="00C20B74" w:rsidRPr="007D2127" w:rsidRDefault="00C275AB" w:rsidP="007D2127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</w:t>
      </w:r>
      <w:r w:rsidR="00EE0D0C" w:rsidRPr="009C41C8">
        <w:rPr>
          <w:rFonts w:asciiTheme="majorHAnsi" w:hAnsiTheme="majorHAnsi" w:cstheme="majorHAnsi"/>
          <w:b/>
          <w:iCs/>
        </w:rPr>
        <w:t xml:space="preserve"> (si la grandeur physique l’exige)</w:t>
      </w:r>
      <w:r w:rsidRPr="009C41C8">
        <w:rPr>
          <w:rFonts w:asciiTheme="majorHAnsi" w:hAnsiTheme="majorHAnsi" w:cstheme="majorHAnsi"/>
          <w:b/>
          <w:iCs/>
        </w:rPr>
        <w:t>.</w:t>
      </w:r>
    </w:p>
    <w:p w14:paraId="2CB9C0E4" w14:textId="77777777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 d’un nucléon :</w:t>
      </w:r>
      <w:r w:rsidRPr="002B661F">
        <w:rPr>
          <w:rFonts w:asciiTheme="majorHAnsi" w:hAnsiTheme="majorHAnsi" w:cstheme="majorHAnsi"/>
          <w:sz w:val="22"/>
          <w:szCs w:val="22"/>
        </w:rPr>
        <w:t> 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Pr="002B661F">
        <w:rPr>
          <w:rFonts w:asciiTheme="majorHAnsi" w:hAnsiTheme="majorHAnsi" w:cstheme="majorHAnsi"/>
          <w:i/>
          <w:iCs/>
          <w:sz w:val="22"/>
          <w:szCs w:val="22"/>
          <w:vertAlign w:val="subscript"/>
        </w:rPr>
        <w:t>n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B661F">
        <w:rPr>
          <w:rFonts w:asciiTheme="majorHAnsi" w:hAnsiTheme="majorHAnsi" w:cstheme="majorHAnsi"/>
          <w:sz w:val="22"/>
          <w:szCs w:val="22"/>
        </w:rPr>
        <w:t>= 1,67×10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-27</w:t>
      </w:r>
      <w:r w:rsidRPr="002B661F">
        <w:rPr>
          <w:rFonts w:asciiTheme="majorHAnsi" w:hAnsiTheme="majorHAnsi" w:cstheme="majorHAnsi"/>
          <w:sz w:val="22"/>
          <w:szCs w:val="22"/>
        </w:rPr>
        <w:t> kg </w:t>
      </w:r>
    </w:p>
    <w:p w14:paraId="6D29B71A" w14:textId="77777777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 d’un électron :</w:t>
      </w:r>
      <w:r w:rsidRPr="002B661F">
        <w:rPr>
          <w:rFonts w:asciiTheme="majorHAnsi" w:hAnsiTheme="majorHAnsi" w:cstheme="majorHAnsi"/>
          <w:sz w:val="22"/>
          <w:szCs w:val="22"/>
        </w:rPr>
        <w:t> 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Pr="002B661F">
        <w:rPr>
          <w:rFonts w:asciiTheme="majorHAnsi" w:hAnsiTheme="majorHAnsi" w:cstheme="majorHAnsi"/>
          <w:i/>
          <w:iCs/>
          <w:sz w:val="22"/>
          <w:szCs w:val="22"/>
          <w:vertAlign w:val="subscript"/>
        </w:rPr>
        <w:t>e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2B661F">
        <w:rPr>
          <w:rFonts w:asciiTheme="majorHAnsi" w:hAnsiTheme="majorHAnsi" w:cstheme="majorHAnsi"/>
          <w:sz w:val="22"/>
          <w:szCs w:val="22"/>
        </w:rPr>
        <w:t>​= 9,109×10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-31</w:t>
      </w:r>
      <w:r w:rsidRPr="002B661F">
        <w:rPr>
          <w:rFonts w:asciiTheme="majorHAnsi" w:hAnsiTheme="majorHAnsi" w:cstheme="majorHAnsi"/>
          <w:sz w:val="22"/>
          <w:szCs w:val="22"/>
        </w:rPr>
        <w:t> kg</w:t>
      </w:r>
    </w:p>
    <w:p w14:paraId="45E04A73" w14:textId="7DD61E39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 xml:space="preserve">Charge élémentaire : </w:t>
      </w:r>
      <w:r w:rsidRPr="002B661F">
        <w:rPr>
          <w:rFonts w:asciiTheme="majorHAnsi" w:hAnsiTheme="majorHAnsi" w:cstheme="majorHAnsi"/>
          <w:i/>
          <w:iCs/>
          <w:sz w:val="22"/>
          <w:szCs w:val="22"/>
        </w:rPr>
        <w:t xml:space="preserve">e </w:t>
      </w:r>
      <w:r w:rsidRPr="002B661F">
        <w:rPr>
          <w:rFonts w:asciiTheme="majorHAnsi" w:hAnsiTheme="majorHAnsi" w:cstheme="majorHAnsi"/>
          <w:sz w:val="22"/>
          <w:szCs w:val="22"/>
        </w:rPr>
        <w:t>= 1,60×10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-19</w:t>
      </w:r>
      <w:r w:rsidRPr="002B661F">
        <w:rPr>
          <w:rFonts w:asciiTheme="majorHAnsi" w:hAnsiTheme="majorHAnsi" w:cstheme="majorHAnsi"/>
          <w:sz w:val="22"/>
          <w:szCs w:val="22"/>
        </w:rPr>
        <w:t> C</w:t>
      </w:r>
    </w:p>
    <w:p w14:paraId="692C9C18" w14:textId="29724CF0" w:rsidR="007D2127" w:rsidRPr="002B661F" w:rsidRDefault="00892B09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Constante d’Avogadro :</w:t>
      </w:r>
      <w:r w:rsidRPr="002B661F">
        <w:rPr>
          <w:rFonts w:asciiTheme="majorHAnsi" w:hAnsiTheme="majorHAnsi" w:cstheme="majorHAnsi"/>
          <w:sz w:val="22"/>
          <w:szCs w:val="22"/>
        </w:rPr>
        <w:t xml:space="preserve"> </w:t>
      </w:r>
      <w:r w:rsidR="007D2127" w:rsidRPr="002B661F">
        <w:rPr>
          <w:rFonts w:asciiTheme="majorHAnsi" w:hAnsiTheme="majorHAnsi" w:cstheme="majorHAnsi"/>
          <w:sz w:val="22"/>
          <w:szCs w:val="22"/>
        </w:rPr>
        <w:t> N</w:t>
      </w:r>
      <w:r w:rsidR="007D2127" w:rsidRPr="002B661F">
        <w:rPr>
          <w:rFonts w:asciiTheme="majorHAnsi" w:hAnsiTheme="majorHAnsi" w:cstheme="majorHAnsi"/>
          <w:sz w:val="22"/>
          <w:szCs w:val="22"/>
          <w:vertAlign w:val="subscript"/>
        </w:rPr>
        <w:t>A</w:t>
      </w:r>
      <w:r w:rsidR="007D2127" w:rsidRPr="002B661F">
        <w:rPr>
          <w:rFonts w:asciiTheme="majorHAnsi" w:hAnsiTheme="majorHAnsi" w:cstheme="majorHAnsi"/>
          <w:sz w:val="22"/>
          <w:szCs w:val="22"/>
        </w:rPr>
        <w:t xml:space="preserve"> = 6,02.10</w:t>
      </w:r>
      <w:r w:rsidR="007D2127" w:rsidRPr="002B661F">
        <w:rPr>
          <w:rFonts w:asciiTheme="majorHAnsi" w:hAnsiTheme="majorHAnsi" w:cstheme="majorHAnsi"/>
          <w:sz w:val="22"/>
          <w:szCs w:val="22"/>
          <w:vertAlign w:val="superscript"/>
        </w:rPr>
        <w:t>23</w:t>
      </w:r>
      <w:r w:rsidR="007D2127" w:rsidRPr="002B661F">
        <w:rPr>
          <w:rFonts w:asciiTheme="majorHAnsi" w:hAnsiTheme="majorHAnsi" w:cstheme="majorHAnsi"/>
          <w:sz w:val="22"/>
          <w:szCs w:val="22"/>
        </w:rPr>
        <w:t xml:space="preserve"> mol</w:t>
      </w:r>
      <w:r w:rsidR="007D2127" w:rsidRPr="002B661F">
        <w:rPr>
          <w:rFonts w:asciiTheme="majorHAnsi" w:hAnsiTheme="majorHAnsi" w:cstheme="majorHAnsi"/>
          <w:sz w:val="22"/>
          <w:szCs w:val="22"/>
          <w:vertAlign w:val="superscript"/>
        </w:rPr>
        <w:t>-1 </w:t>
      </w:r>
    </w:p>
    <w:p w14:paraId="1A527A5A" w14:textId="62A7491A" w:rsidR="007D2127" w:rsidRPr="002B661F" w:rsidRDefault="007D2127" w:rsidP="007D2127">
      <w:pPr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2B661F">
        <w:rPr>
          <w:rFonts w:asciiTheme="majorHAnsi" w:hAnsiTheme="majorHAnsi" w:cstheme="majorHAnsi"/>
          <w:b/>
          <w:bCs/>
          <w:sz w:val="22"/>
          <w:szCs w:val="22"/>
        </w:rPr>
        <w:t>Masses de quelques atomes</w:t>
      </w:r>
      <w:r w:rsidRPr="002B661F">
        <w:rPr>
          <w:rFonts w:asciiTheme="majorHAnsi" w:hAnsiTheme="majorHAnsi" w:cstheme="majorHAnsi"/>
          <w:sz w:val="22"/>
          <w:szCs w:val="22"/>
        </w:rPr>
        <w:t xml:space="preserve"> : m(</w:t>
      </w:r>
      <w:r w:rsidR="0019666C" w:rsidRPr="002B661F">
        <w:rPr>
          <w:rFonts w:asciiTheme="majorHAnsi" w:hAnsiTheme="majorHAnsi" w:cstheme="majorHAnsi"/>
          <w:sz w:val="22"/>
          <w:szCs w:val="22"/>
        </w:rPr>
        <w:t>Na</w:t>
      </w:r>
      <w:r w:rsidRPr="002B661F">
        <w:rPr>
          <w:rFonts w:asciiTheme="majorHAnsi" w:hAnsiTheme="majorHAnsi" w:cstheme="majorHAnsi"/>
          <w:sz w:val="22"/>
          <w:szCs w:val="22"/>
        </w:rPr>
        <w:t xml:space="preserve">) = </w:t>
      </w:r>
      <w:r w:rsidR="0019666C" w:rsidRPr="002B661F">
        <w:rPr>
          <w:rFonts w:asciiTheme="majorHAnsi" w:hAnsiTheme="majorHAnsi" w:cstheme="majorHAnsi"/>
          <w:sz w:val="22"/>
          <w:szCs w:val="22"/>
        </w:rPr>
        <w:t>3,82</w:t>
      </w:r>
      <w:r w:rsidRPr="002B661F">
        <w:rPr>
          <w:rFonts w:asciiTheme="majorHAnsi" w:hAnsiTheme="majorHAnsi" w:cstheme="majorHAnsi"/>
          <w:sz w:val="22"/>
          <w:szCs w:val="22"/>
        </w:rPr>
        <w:t>.10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</w:t>
      </w:r>
      <w:r w:rsidR="0019666C" w:rsidRPr="002B661F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Pr="002B661F">
        <w:rPr>
          <w:rFonts w:asciiTheme="majorHAnsi" w:hAnsiTheme="majorHAnsi" w:cstheme="majorHAnsi"/>
          <w:sz w:val="22"/>
          <w:szCs w:val="22"/>
        </w:rPr>
        <w:t xml:space="preserve"> kg ; m(C</w:t>
      </w:r>
      <w:r w:rsidR="0019666C" w:rsidRPr="002B661F">
        <w:rPr>
          <w:rFonts w:asciiTheme="majorHAnsi" w:hAnsiTheme="majorHAnsi" w:cstheme="majorHAnsi"/>
          <w:sz w:val="22"/>
          <w:szCs w:val="22"/>
        </w:rPr>
        <w:t>l</w:t>
      </w:r>
      <w:r w:rsidRPr="002B661F">
        <w:rPr>
          <w:rFonts w:asciiTheme="majorHAnsi" w:hAnsiTheme="majorHAnsi" w:cstheme="majorHAnsi"/>
          <w:sz w:val="22"/>
          <w:szCs w:val="22"/>
        </w:rPr>
        <w:t>) =</w:t>
      </w:r>
      <w:r w:rsidR="0019666C" w:rsidRPr="002B661F">
        <w:rPr>
          <w:rFonts w:asciiTheme="majorHAnsi" w:hAnsiTheme="majorHAnsi" w:cstheme="majorHAnsi"/>
          <w:sz w:val="22"/>
          <w:szCs w:val="22"/>
        </w:rPr>
        <w:t xml:space="preserve"> 5,89</w:t>
      </w:r>
      <w:r w:rsidRPr="002B661F">
        <w:rPr>
          <w:rFonts w:asciiTheme="majorHAnsi" w:hAnsiTheme="majorHAnsi" w:cstheme="majorHAnsi"/>
          <w:sz w:val="22"/>
          <w:szCs w:val="22"/>
        </w:rPr>
        <w:t>.10</w:t>
      </w:r>
      <w:r w:rsidRPr="002B661F">
        <w:rPr>
          <w:rFonts w:asciiTheme="majorHAnsi" w:hAnsiTheme="majorHAnsi" w:cstheme="majorHAnsi"/>
          <w:sz w:val="22"/>
          <w:szCs w:val="22"/>
          <w:vertAlign w:val="superscript"/>
        </w:rPr>
        <w:t>-26</w:t>
      </w:r>
      <w:r w:rsidRPr="002B661F">
        <w:rPr>
          <w:rFonts w:asciiTheme="majorHAnsi" w:hAnsiTheme="majorHAnsi" w:cstheme="majorHAnsi"/>
          <w:sz w:val="22"/>
          <w:szCs w:val="22"/>
        </w:rPr>
        <w:t xml:space="preserve"> kg</w:t>
      </w:r>
    </w:p>
    <w:p w14:paraId="15E162AC" w14:textId="0534BD84" w:rsidR="00765D5D" w:rsidRPr="00E34D80" w:rsidRDefault="00765D5D" w:rsidP="00765D5D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 w:rsidRPr="00E34D80">
        <w:rPr>
          <w:rFonts w:asciiTheme="majorHAnsi" w:hAnsiTheme="majorHAnsi" w:cstheme="majorHAnsi"/>
          <w:b/>
          <w:u w:val="single"/>
        </w:rPr>
        <w:t>1 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</w:t>
      </w:r>
      <w:r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 xml:space="preserve">      </w:t>
      </w:r>
      <w:r>
        <w:rPr>
          <w:rFonts w:asciiTheme="majorHAnsi" w:hAnsiTheme="majorHAnsi" w:cstheme="majorHAnsi"/>
          <w:b/>
          <w:u w:val="single"/>
        </w:rPr>
        <w:tab/>
        <w:t xml:space="preserve">        </w:t>
      </w:r>
      <w:r w:rsidR="0045157A">
        <w:rPr>
          <w:rFonts w:asciiTheme="majorHAnsi" w:hAnsiTheme="majorHAnsi" w:cstheme="majorHAnsi"/>
          <w:b/>
          <w:u w:val="single"/>
        </w:rPr>
        <w:t xml:space="preserve">   </w:t>
      </w:r>
      <w:r>
        <w:rPr>
          <w:rFonts w:asciiTheme="majorHAnsi" w:hAnsiTheme="majorHAnsi" w:cstheme="majorHAnsi"/>
          <w:b/>
          <w:u w:val="single"/>
        </w:rPr>
        <w:t>(</w:t>
      </w:r>
      <w:r w:rsidRPr="00E34D80">
        <w:rPr>
          <w:rFonts w:asciiTheme="majorHAnsi" w:hAnsiTheme="majorHAnsi" w:cstheme="majorHAnsi"/>
          <w:b/>
          <w:u w:val="single"/>
        </w:rPr>
        <w:t>4 pts</w:t>
      </w:r>
      <w:r>
        <w:rPr>
          <w:rFonts w:asciiTheme="majorHAnsi" w:hAnsiTheme="majorHAnsi" w:cstheme="majorHAnsi"/>
          <w:b/>
          <w:u w:val="single"/>
        </w:rPr>
        <w:t>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</w:p>
    <w:p w14:paraId="02930E92" w14:textId="097188E6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composition d’un atome.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5EA29F59" w14:textId="033A060C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définition de 2 atomes isotopes.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1FC80EE6" w14:textId="57E5989E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Donner la définition des lettres </w:t>
      </w:r>
      <w:r w:rsidR="00414F9F">
        <w:rPr>
          <w:rFonts w:asciiTheme="majorHAnsi" w:hAnsiTheme="majorHAnsi" w:cstheme="majorHAnsi"/>
          <w:sz w:val="23"/>
          <w:szCs w:val="23"/>
          <w:shd w:val="clear" w:color="auto" w:fill="FFFFFF"/>
        </w:rPr>
        <w:t>A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et Z.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58F057CF" w14:textId="77777777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Expliquer ce que veut dire que l’atome a une structure lacunaire.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  <w:t>/1</w:t>
      </w:r>
    </w:p>
    <w:p w14:paraId="17657A44" w14:textId="1516CDE9" w:rsidR="00765D5D" w:rsidRDefault="00765D5D" w:rsidP="00765D5D">
      <w:pPr>
        <w:jc w:val="both"/>
        <w:rPr>
          <w:rFonts w:asciiTheme="majorHAnsi" w:hAnsiTheme="majorHAnsi" w:cstheme="majorHAnsi"/>
          <w:b/>
          <w:u w:val="single"/>
        </w:rPr>
      </w:pPr>
    </w:p>
    <w:p w14:paraId="6581C161" w14:textId="1A491A1C" w:rsidR="00F266C0" w:rsidRPr="00E34D80" w:rsidRDefault="00F266C0" w:rsidP="00F266C0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>
        <w:rPr>
          <w:rFonts w:asciiTheme="majorHAnsi" w:hAnsiTheme="majorHAnsi" w:cstheme="majorHAnsi"/>
          <w:b/>
          <w:u w:val="single"/>
        </w:rPr>
        <w:t>2</w:t>
      </w:r>
      <w:r w:rsidRPr="00E34D80">
        <w:rPr>
          <w:rFonts w:asciiTheme="majorHAnsi" w:hAnsiTheme="majorHAnsi" w:cstheme="majorHAnsi"/>
          <w:b/>
          <w:u w:val="single"/>
        </w:rPr>
        <w:t>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            </w:t>
      </w:r>
      <w:r w:rsidRPr="00E34D80">
        <w:rPr>
          <w:rFonts w:asciiTheme="majorHAnsi" w:hAnsiTheme="majorHAnsi" w:cstheme="majorHAnsi"/>
          <w:b/>
          <w:u w:val="single"/>
        </w:rPr>
        <w:t xml:space="preserve">     </w:t>
      </w:r>
      <w:r>
        <w:rPr>
          <w:rFonts w:asciiTheme="majorHAnsi" w:hAnsiTheme="majorHAnsi" w:cstheme="majorHAnsi"/>
          <w:b/>
          <w:u w:val="single"/>
        </w:rPr>
        <w:t xml:space="preserve">       (7 pts)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</w:p>
    <w:p w14:paraId="3DE48938" w14:textId="77777777" w:rsidR="00F266C0" w:rsidRPr="00E34D80" w:rsidRDefault="00F266C0" w:rsidP="00F266C0">
      <w:pPr>
        <w:widowControl w:val="0"/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En décembre 2015, l’Union internationale de chimie pure et appliquée (IUPAC) a annoncé la découverte des quatre éléments chimiques permettant de compléter la 7</w:t>
      </w:r>
      <w:r w:rsidRPr="00E34D80">
        <w:rPr>
          <w:rFonts w:asciiTheme="majorHAnsi" w:hAnsiTheme="majorHAnsi" w:cstheme="majorHAnsi"/>
          <w:vertAlign w:val="superscript"/>
        </w:rPr>
        <w:t>e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 ligne du tableau périodique. Ces éléments dits superlourds ont été créés dans des accélérateurs de particules et ont des durées de vie très courtes. </w:t>
      </w:r>
    </w:p>
    <w:p w14:paraId="0371012A" w14:textId="77777777" w:rsidR="00F266C0" w:rsidRDefault="00F266C0" w:rsidP="00F266C0">
      <w:pPr>
        <w:widowControl w:val="0"/>
        <w:jc w:val="both"/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Parmi ces éléments, le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est celui ayant la durée de vie la plus longue puisqu’un de ses isotopes </w:t>
      </w:r>
      <w:proofErr w:type="gram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a</w:t>
      </w:r>
      <w:proofErr w:type="gram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une période radioactive de 19,6 s. Il s’agit du </w:t>
      </w:r>
      <m:oMath>
        <m:sPre>
          <m:sPrePr>
            <m:ctrlPr>
              <w:rPr>
                <w:rFonts w:ascii="Cambria Math" w:hAnsi="Cambria Math" w:cstheme="majorHAnsi"/>
                <w:iCs/>
                <w:sz w:val="23"/>
                <w:szCs w:val="23"/>
                <w:shd w:val="clear" w:color="auto" w:fill="FFFFFF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113</m:t>
            </m:r>
          </m:sub>
          <m:sup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286</m:t>
            </m:r>
          </m:sup>
          <m:e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Nh</m:t>
            </m:r>
          </m:e>
        </m:sPre>
      </m:oMath>
      <w:r w:rsidRPr="00E34D80"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  <w:t>.</w:t>
      </w:r>
    </w:p>
    <w:p w14:paraId="2146573D" w14:textId="77777777" w:rsidR="00F266C0" w:rsidRPr="00765D5D" w:rsidRDefault="00F266C0" w:rsidP="00F266C0">
      <w:pPr>
        <w:widowControl w:val="0"/>
        <w:jc w:val="both"/>
        <w:rPr>
          <w:rFonts w:asciiTheme="majorHAnsi" w:hAnsiTheme="majorHAnsi" w:cstheme="majorHAnsi"/>
          <w:iCs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Donner la composition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. Justifier.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2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Calculer la masse du noyau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Calculer la masse du cortège électronique d’un atome de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Comparer les masses obtenues aux questions </w:t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 </w:t>
      </w:r>
      <w:proofErr w:type="gram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et</w:t>
      </w:r>
      <w:proofErr w:type="gram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 </w:t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 Conclure.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/2</w:t>
      </w:r>
    </w:p>
    <w:p w14:paraId="228D94BB" w14:textId="77777777" w:rsidR="00F266C0" w:rsidRPr="00414F9F" w:rsidRDefault="00F266C0" w:rsidP="00F266C0">
      <w:pPr>
        <w:widowControl w:val="0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Un isotope du </w:t>
      </w:r>
      <w:proofErr w:type="spellStart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possède huit neutrons de moins que celui étudié précédemment.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6.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Écrire la notation symbolique du noyau de ce nouvel isotope.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>/1</w:t>
      </w:r>
    </w:p>
    <w:p w14:paraId="26E620B7" w14:textId="77777777" w:rsidR="00F266C0" w:rsidRDefault="00F266C0" w:rsidP="00765D5D">
      <w:pPr>
        <w:jc w:val="both"/>
        <w:rPr>
          <w:rFonts w:asciiTheme="majorHAnsi" w:hAnsiTheme="majorHAnsi" w:cstheme="majorHAnsi"/>
          <w:b/>
          <w:u w:val="single"/>
        </w:rPr>
      </w:pPr>
    </w:p>
    <w:p w14:paraId="2E67C50A" w14:textId="74AD43AA" w:rsidR="00414F9F" w:rsidRPr="00765D5D" w:rsidRDefault="00414F9F" w:rsidP="00414F9F">
      <w:pPr>
        <w:pStyle w:val="Textbody"/>
        <w:spacing w:after="0"/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</w:pP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Exercice </w:t>
      </w:r>
      <w:proofErr w:type="gramStart"/>
      <w:r w:rsidR="00F266C0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3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  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proofErr w:type="gramEnd"/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  <w:t xml:space="preserve">          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(4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pts)</w:t>
      </w:r>
    </w:p>
    <w:p w14:paraId="5DFEDCE9" w14:textId="7D3829C5" w:rsidR="00414F9F" w:rsidRPr="0019666C" w:rsidRDefault="00414F9F" w:rsidP="00414F9F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On souhaite préparer 50 mL d’une solution d'eau salé par dissolution de 0,</w:t>
      </w:r>
      <w:r w:rsidR="0060155B">
        <w:rPr>
          <w:rFonts w:asciiTheme="majorHAnsi" w:hAnsiTheme="majorHAnsi" w:cstheme="majorHAnsi"/>
          <w:sz w:val="23"/>
          <w:szCs w:val="23"/>
          <w:shd w:val="clear" w:color="auto" w:fill="FFFFFF"/>
        </w:rPr>
        <w:t>1</w:t>
      </w: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0 mol de chlorure de sodium (</w:t>
      </w:r>
      <w:proofErr w:type="spellStart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NaCl</w:t>
      </w:r>
      <w:proofErr w:type="spellEnd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). </w:t>
      </w:r>
    </w:p>
    <w:p w14:paraId="156DAD0A" w14:textId="77777777" w:rsidR="00414F9F" w:rsidRPr="0019666C" w:rsidRDefault="00414F9F" w:rsidP="00414F9F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Quelle</w:t>
      </w:r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masse de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proofErr w:type="spellStart"/>
      <w:r w:rsidRPr="0019666C">
        <w:rPr>
          <w:rFonts w:asciiTheme="majorHAnsi" w:hAnsiTheme="majorHAnsi" w:cstheme="majorHAnsi"/>
          <w:sz w:val="23"/>
          <w:szCs w:val="23"/>
          <w:shd w:val="clear" w:color="auto" w:fill="FFFFFF"/>
        </w:rPr>
        <w:t>NaCl</w:t>
      </w:r>
      <w:proofErr w:type="spellEnd"/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va-t-il falloir peser pour effectuer la dissolution ?</w:t>
      </w:r>
    </w:p>
    <w:p w14:paraId="19D5B3EE" w14:textId="369E6132" w:rsidR="00765D5D" w:rsidRDefault="00765D5D" w:rsidP="00832920">
      <w:pPr>
        <w:pStyle w:val="Textbody"/>
        <w:spacing w:after="0"/>
        <w:rPr>
          <w:rFonts w:asciiTheme="majorHAnsi" w:eastAsia="Times New Roman" w:hAnsiTheme="majorHAnsi" w:cstheme="majorHAnsi"/>
          <w:kern w:val="0"/>
          <w:sz w:val="23"/>
          <w:szCs w:val="23"/>
          <w:shd w:val="clear" w:color="auto" w:fill="FFFFFF"/>
          <w:lang w:eastAsia="fr-FR" w:bidi="ar-SA"/>
        </w:rPr>
      </w:pPr>
    </w:p>
    <w:p w14:paraId="22FFB57D" w14:textId="2D583C0F" w:rsidR="0022118D" w:rsidRDefault="0022118D" w:rsidP="0022118D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r w:rsidR="00F266C0">
        <w:rPr>
          <w:rFonts w:asciiTheme="majorHAnsi" w:hAnsiTheme="majorHAnsi" w:cstheme="majorHAnsi"/>
          <w:b/>
          <w:u w:val="single"/>
        </w:rPr>
        <w:t>4</w:t>
      </w:r>
      <w:r w:rsidRPr="00E34D80">
        <w:rPr>
          <w:rFonts w:asciiTheme="majorHAnsi" w:hAnsiTheme="majorHAnsi" w:cstheme="majorHAnsi"/>
          <w:b/>
          <w:u w:val="single"/>
        </w:rPr>
        <w:t> </w:t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  <w:t xml:space="preserve">         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 xml:space="preserve">          </w:t>
      </w:r>
      <w:r>
        <w:rPr>
          <w:rFonts w:asciiTheme="majorHAnsi" w:hAnsiTheme="majorHAnsi" w:cstheme="majorHAnsi"/>
          <w:b/>
          <w:u w:val="single"/>
        </w:rPr>
        <w:t xml:space="preserve"> </w:t>
      </w:r>
      <w:proofErr w:type="gramStart"/>
      <w:r>
        <w:rPr>
          <w:rFonts w:asciiTheme="majorHAnsi" w:hAnsiTheme="majorHAnsi" w:cstheme="majorHAnsi"/>
          <w:b/>
          <w:u w:val="single"/>
        </w:rPr>
        <w:t xml:space="preserve">   (</w:t>
      </w:r>
      <w:proofErr w:type="gramEnd"/>
      <w:r w:rsidR="00FA4A29">
        <w:rPr>
          <w:rFonts w:asciiTheme="majorHAnsi" w:hAnsiTheme="majorHAnsi" w:cstheme="majorHAnsi"/>
          <w:b/>
          <w:u w:val="single"/>
        </w:rPr>
        <w:t>5</w:t>
      </w:r>
      <w:r>
        <w:rPr>
          <w:rFonts w:asciiTheme="majorHAnsi" w:hAnsiTheme="majorHAnsi" w:cstheme="majorHAnsi"/>
          <w:b/>
          <w:u w:val="single"/>
        </w:rPr>
        <w:t xml:space="preserve"> pts)</w:t>
      </w:r>
    </w:p>
    <w:p w14:paraId="46E247DD" w14:textId="71DEAC87" w:rsidR="0022118D" w:rsidRPr="006D0C97" w:rsidRDefault="0022118D" w:rsidP="0022118D">
      <w:pPr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6D0C97">
        <w:rPr>
          <w:rFonts w:asciiTheme="majorHAnsi" w:hAnsiTheme="majorHAnsi" w:cstheme="majorHAnsi"/>
          <w:sz w:val="23"/>
          <w:szCs w:val="23"/>
        </w:rPr>
        <w:t>L’</w:t>
      </w:r>
      <w:r w:rsidRPr="006D0C97">
        <w:rPr>
          <w:rFonts w:asciiTheme="majorHAnsi" w:hAnsiTheme="majorHAnsi" w:cstheme="majorHAnsi"/>
          <w:iCs/>
          <w:sz w:val="23"/>
          <w:szCs w:val="23"/>
        </w:rPr>
        <w:t xml:space="preserve">atome </w:t>
      </w:r>
      <w:r w:rsidR="00F266C0">
        <w:rPr>
          <w:rFonts w:asciiTheme="majorHAnsi" w:hAnsiTheme="majorHAnsi" w:cstheme="majorHAnsi"/>
          <w:iCs/>
          <w:sz w:val="23"/>
          <w:szCs w:val="23"/>
        </w:rPr>
        <w:t>potassium</w:t>
      </w:r>
      <w:r w:rsidRPr="006D0C97">
        <w:rPr>
          <w:rFonts w:asciiTheme="majorHAnsi" w:hAnsiTheme="majorHAnsi" w:cstheme="majorHAnsi"/>
          <w:iCs/>
          <w:sz w:val="23"/>
          <w:szCs w:val="23"/>
        </w:rPr>
        <w:t xml:space="preserve"> a </w:t>
      </w:r>
      <w:r w:rsidR="00F266C0">
        <w:rPr>
          <w:rFonts w:asciiTheme="majorHAnsi" w:hAnsiTheme="majorHAnsi" w:cstheme="majorHAnsi"/>
          <w:iCs/>
          <w:sz w:val="23"/>
          <w:szCs w:val="23"/>
        </w:rPr>
        <w:t>39</w:t>
      </w:r>
      <w:r w:rsidR="00EC38AD" w:rsidRPr="006D0C97">
        <w:rPr>
          <w:rFonts w:asciiTheme="majorHAnsi" w:hAnsiTheme="majorHAnsi" w:cstheme="majorHAnsi"/>
          <w:iCs/>
          <w:sz w:val="23"/>
          <w:szCs w:val="23"/>
        </w:rPr>
        <w:t xml:space="preserve"> nucléons dont </w:t>
      </w:r>
      <w:r w:rsidR="00F266C0">
        <w:rPr>
          <w:rFonts w:asciiTheme="majorHAnsi" w:hAnsiTheme="majorHAnsi" w:cstheme="majorHAnsi"/>
          <w:iCs/>
          <w:sz w:val="23"/>
          <w:szCs w:val="23"/>
        </w:rPr>
        <w:t>19</w:t>
      </w:r>
      <w:r w:rsidR="00EC38AD" w:rsidRPr="006D0C97">
        <w:rPr>
          <w:rFonts w:asciiTheme="majorHAnsi" w:hAnsiTheme="majorHAnsi" w:cstheme="majorHAnsi"/>
          <w:iCs/>
          <w:sz w:val="23"/>
          <w:szCs w:val="23"/>
        </w:rPr>
        <w:t xml:space="preserve"> protons.</w:t>
      </w:r>
    </w:p>
    <w:p w14:paraId="4ED3FAD8" w14:textId="551B1EA4" w:rsidR="00EC38AD" w:rsidRPr="006D0C97" w:rsidRDefault="00FA4A29" w:rsidP="00D0556C">
      <w:pPr>
        <w:pStyle w:val="exercice"/>
        <w:rPr>
          <w:rFonts w:asciiTheme="majorHAnsi" w:eastAsia="Times New Roman" w:hAnsiTheme="majorHAnsi" w:cstheme="majorHAnsi"/>
          <w:sz w:val="23"/>
          <w:szCs w:val="23"/>
          <w:lang w:eastAsia="fr-FR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1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EC38AD" w:rsidRPr="006D0C97">
        <w:rPr>
          <w:rFonts w:asciiTheme="majorHAnsi" w:eastAsia="Times New Roman" w:hAnsiTheme="majorHAnsi" w:cstheme="majorHAnsi"/>
          <w:sz w:val="23"/>
          <w:szCs w:val="23"/>
          <w:lang w:eastAsia="fr-FR"/>
        </w:rPr>
        <w:t>Donner la notation symbolique de son noyau</w:t>
      </w:r>
    </w:p>
    <w:p w14:paraId="7C281A1D" w14:textId="7AD26C8F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2.</w:t>
      </w:r>
      <w:r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Écrire la configuration électronique de l’atome de </w:t>
      </w:r>
      <w:r w:rsidR="00F266C0">
        <w:rPr>
          <w:rFonts w:asciiTheme="majorHAnsi" w:hAnsiTheme="majorHAnsi" w:cstheme="majorHAnsi"/>
          <w:sz w:val="23"/>
          <w:szCs w:val="23"/>
        </w:rPr>
        <w:t>potassium</w:t>
      </w:r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 xml:space="preserve">/1 </w:t>
      </w:r>
    </w:p>
    <w:p w14:paraId="297EC3FF" w14:textId="1BCC7669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3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Écrire la configuration électronique de l’ion </w:t>
      </w:r>
      <w:r w:rsidR="00F266C0">
        <w:rPr>
          <w:rFonts w:asciiTheme="majorHAnsi" w:hAnsiTheme="majorHAnsi" w:cstheme="majorHAnsi"/>
          <w:sz w:val="23"/>
          <w:szCs w:val="23"/>
        </w:rPr>
        <w:t>potassium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iCs/>
                <w:sz w:val="23"/>
                <w:szCs w:val="23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</w:rPr>
              <m:t>+</m:t>
            </m:r>
          </m:sup>
        </m:sSup>
      </m:oMath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/1</w:t>
      </w:r>
    </w:p>
    <w:p w14:paraId="7F31D20B" w14:textId="23AA0DEB" w:rsidR="0022118D" w:rsidRPr="006D0C97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4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>Est-ce un cation ou un anion ?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/1</w:t>
      </w:r>
    </w:p>
    <w:p w14:paraId="75038484" w14:textId="32EAB161" w:rsidR="0022118D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5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Donner la position de </w:t>
      </w:r>
      <w:r w:rsidR="005F1E8C" w:rsidRPr="006D0C97">
        <w:rPr>
          <w:rFonts w:asciiTheme="majorHAnsi" w:hAnsiTheme="majorHAnsi" w:cstheme="majorHAnsi"/>
          <w:sz w:val="23"/>
          <w:szCs w:val="23"/>
        </w:rPr>
        <w:t>l’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élément </w:t>
      </w:r>
      <w:r w:rsidR="00F266C0">
        <w:rPr>
          <w:rFonts w:asciiTheme="majorHAnsi" w:hAnsiTheme="majorHAnsi" w:cstheme="majorHAnsi"/>
          <w:sz w:val="23"/>
          <w:szCs w:val="23"/>
        </w:rPr>
        <w:t>potassium</w:t>
      </w:r>
      <w:r w:rsidR="0022118D" w:rsidRPr="006D0C97">
        <w:rPr>
          <w:rFonts w:asciiTheme="majorHAnsi" w:hAnsiTheme="majorHAnsi" w:cstheme="majorHAnsi"/>
          <w:sz w:val="23"/>
          <w:szCs w:val="23"/>
        </w:rPr>
        <w:t xml:space="preserve"> dans le tableau périod</w:t>
      </w:r>
      <w:r w:rsidR="00414F9F">
        <w:rPr>
          <w:rFonts w:asciiTheme="majorHAnsi" w:hAnsiTheme="majorHAnsi" w:cstheme="majorHAnsi"/>
          <w:sz w:val="23"/>
          <w:szCs w:val="23"/>
        </w:rPr>
        <w:t>ique</w:t>
      </w:r>
      <w:r w:rsidR="0022118D" w:rsidRPr="006D0C97">
        <w:rPr>
          <w:rFonts w:asciiTheme="majorHAnsi" w:hAnsiTheme="majorHAnsi" w:cstheme="majorHAnsi"/>
          <w:sz w:val="23"/>
          <w:szCs w:val="23"/>
        </w:rPr>
        <w:t>.</w:t>
      </w:r>
      <w:r w:rsidR="00D0556C" w:rsidRPr="006D0C97">
        <w:rPr>
          <w:rFonts w:asciiTheme="majorHAnsi" w:hAnsiTheme="majorHAnsi" w:cstheme="majorHAnsi"/>
          <w:sz w:val="23"/>
          <w:szCs w:val="23"/>
        </w:rPr>
        <w:t xml:space="preserve"> Justifier.</w:t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</w:r>
      <w:r w:rsidR="00FA4A29" w:rsidRPr="006D0C97">
        <w:rPr>
          <w:rFonts w:asciiTheme="majorHAnsi" w:hAnsiTheme="majorHAnsi" w:cstheme="majorHAnsi"/>
          <w:sz w:val="23"/>
          <w:szCs w:val="23"/>
        </w:rPr>
        <w:tab/>
        <w:t>/2</w:t>
      </w:r>
    </w:p>
    <w:p w14:paraId="19333944" w14:textId="5D289A3A" w:rsidR="00414F9F" w:rsidRDefault="00414F9F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</w:p>
    <w:sectPr w:rsidR="00414F9F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8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2"/>
  </w:num>
  <w:num w:numId="16">
    <w:abstractNumId w:val="23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6"/>
  </w:num>
  <w:num w:numId="23">
    <w:abstractNumId w:val="19"/>
  </w:num>
  <w:num w:numId="24">
    <w:abstractNumId w:val="3"/>
  </w:num>
  <w:num w:numId="25">
    <w:abstractNumId w:val="31"/>
  </w:num>
  <w:num w:numId="26">
    <w:abstractNumId w:val="22"/>
  </w:num>
  <w:num w:numId="27">
    <w:abstractNumId w:val="11"/>
  </w:num>
  <w:num w:numId="28">
    <w:abstractNumId w:val="17"/>
  </w:num>
  <w:num w:numId="29">
    <w:abstractNumId w:val="29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B0404"/>
    <w:rsid w:val="001B193E"/>
    <w:rsid w:val="001B3AFC"/>
    <w:rsid w:val="001B6543"/>
    <w:rsid w:val="001B6D3D"/>
    <w:rsid w:val="001B7D96"/>
    <w:rsid w:val="001C24A4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BDC"/>
    <w:rsid w:val="00271734"/>
    <w:rsid w:val="00290A2E"/>
    <w:rsid w:val="00291C91"/>
    <w:rsid w:val="00292B73"/>
    <w:rsid w:val="002954B8"/>
    <w:rsid w:val="00297CEE"/>
    <w:rsid w:val="002A0C01"/>
    <w:rsid w:val="002A1EF8"/>
    <w:rsid w:val="002A7305"/>
    <w:rsid w:val="002B3345"/>
    <w:rsid w:val="002B661F"/>
    <w:rsid w:val="002B6F0F"/>
    <w:rsid w:val="002C016F"/>
    <w:rsid w:val="002C48B2"/>
    <w:rsid w:val="002C7009"/>
    <w:rsid w:val="002D1CFA"/>
    <w:rsid w:val="002E2CD4"/>
    <w:rsid w:val="002F30CB"/>
    <w:rsid w:val="002F39FE"/>
    <w:rsid w:val="002F4D79"/>
    <w:rsid w:val="002F7ED5"/>
    <w:rsid w:val="00302859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F06D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7D00"/>
    <w:rsid w:val="004F31AB"/>
    <w:rsid w:val="004F67E3"/>
    <w:rsid w:val="00503116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D017E"/>
    <w:rsid w:val="005D0547"/>
    <w:rsid w:val="005D295E"/>
    <w:rsid w:val="005D674F"/>
    <w:rsid w:val="005E0A70"/>
    <w:rsid w:val="005F1E8C"/>
    <w:rsid w:val="0060155B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7302"/>
    <w:rsid w:val="006816B4"/>
    <w:rsid w:val="006838B2"/>
    <w:rsid w:val="0068754B"/>
    <w:rsid w:val="00693B00"/>
    <w:rsid w:val="006C0C4B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20A1"/>
    <w:rsid w:val="00707101"/>
    <w:rsid w:val="00716391"/>
    <w:rsid w:val="00720178"/>
    <w:rsid w:val="0072171E"/>
    <w:rsid w:val="00730F3E"/>
    <w:rsid w:val="0073215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7520"/>
    <w:rsid w:val="00801EB7"/>
    <w:rsid w:val="0080527C"/>
    <w:rsid w:val="00823E39"/>
    <w:rsid w:val="00825C6B"/>
    <w:rsid w:val="00826AC9"/>
    <w:rsid w:val="00830A0D"/>
    <w:rsid w:val="00830CD6"/>
    <w:rsid w:val="00830EC5"/>
    <w:rsid w:val="00832920"/>
    <w:rsid w:val="00841912"/>
    <w:rsid w:val="0084226C"/>
    <w:rsid w:val="0084489F"/>
    <w:rsid w:val="00861478"/>
    <w:rsid w:val="008630F7"/>
    <w:rsid w:val="008631AC"/>
    <w:rsid w:val="0089034D"/>
    <w:rsid w:val="00891CF5"/>
    <w:rsid w:val="00892B09"/>
    <w:rsid w:val="008B039E"/>
    <w:rsid w:val="008B657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2544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97D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75CB"/>
    <w:rsid w:val="009F7F35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610B1"/>
    <w:rsid w:val="00B7037C"/>
    <w:rsid w:val="00B813DF"/>
    <w:rsid w:val="00B83B52"/>
    <w:rsid w:val="00B968DD"/>
    <w:rsid w:val="00BC55B0"/>
    <w:rsid w:val="00BC59CD"/>
    <w:rsid w:val="00BD4DF5"/>
    <w:rsid w:val="00C02DB0"/>
    <w:rsid w:val="00C17E60"/>
    <w:rsid w:val="00C20B74"/>
    <w:rsid w:val="00C24CA9"/>
    <w:rsid w:val="00C275AB"/>
    <w:rsid w:val="00C32E31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658E"/>
    <w:rsid w:val="00CE59E7"/>
    <w:rsid w:val="00D000B8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7043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0A46"/>
    <w:rsid w:val="00E53287"/>
    <w:rsid w:val="00E540EA"/>
    <w:rsid w:val="00E62547"/>
    <w:rsid w:val="00E67152"/>
    <w:rsid w:val="00E71947"/>
    <w:rsid w:val="00E729A8"/>
    <w:rsid w:val="00E76D91"/>
    <w:rsid w:val="00E97E96"/>
    <w:rsid w:val="00EA3FA4"/>
    <w:rsid w:val="00EB3672"/>
    <w:rsid w:val="00EB3ADA"/>
    <w:rsid w:val="00EC38AD"/>
    <w:rsid w:val="00EC4465"/>
    <w:rsid w:val="00EC73A8"/>
    <w:rsid w:val="00ED300E"/>
    <w:rsid w:val="00EE0D0C"/>
    <w:rsid w:val="00EF046E"/>
    <w:rsid w:val="00F0231B"/>
    <w:rsid w:val="00F12681"/>
    <w:rsid w:val="00F160AC"/>
    <w:rsid w:val="00F266C0"/>
    <w:rsid w:val="00F27E00"/>
    <w:rsid w:val="00F33469"/>
    <w:rsid w:val="00F3617E"/>
    <w:rsid w:val="00F4709C"/>
    <w:rsid w:val="00F5201B"/>
    <w:rsid w:val="00F71821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2020-11-30T11:54:00Z</cp:lastPrinted>
  <dcterms:created xsi:type="dcterms:W3CDTF">2020-12-05T15:44:00Z</dcterms:created>
  <dcterms:modified xsi:type="dcterms:W3CDTF">2020-12-05T15:45:00Z</dcterms:modified>
</cp:coreProperties>
</file>